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C889" w14:textId="6D71874D" w:rsidR="00EF4E75" w:rsidRDefault="005C780E" w:rsidP="00E919EB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0E6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  <w:r w:rsidR="00D250E6">
        <w:rPr>
          <w:rFonts w:ascii="Times New Roman" w:hAnsi="Times New Roman" w:cs="Times New Roman"/>
          <w:b/>
          <w:sz w:val="24"/>
          <w:szCs w:val="24"/>
        </w:rPr>
        <w:t xml:space="preserve"> кусу «Історія України»</w:t>
      </w:r>
    </w:p>
    <w:p w14:paraId="42902F5F" w14:textId="77777777" w:rsidR="005C780E" w:rsidRPr="00D250E6" w:rsidRDefault="005C780E" w:rsidP="005C780E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14:paraId="3076363D" w14:textId="77777777" w:rsidR="005C780E" w:rsidRPr="00D250E6" w:rsidRDefault="005C780E" w:rsidP="005C780E">
      <w:pPr>
        <w:jc w:val="both"/>
        <w:rPr>
          <w:rFonts w:ascii="Times New Roman" w:hAnsi="Times New Roman" w:cs="Times New Roman"/>
          <w:sz w:val="24"/>
          <w:szCs w:val="24"/>
        </w:rPr>
      </w:pPr>
      <w:r w:rsidRPr="00D250E6">
        <w:rPr>
          <w:rFonts w:ascii="Times New Roman" w:hAnsi="Times New Roman" w:cs="Times New Roman"/>
          <w:sz w:val="24"/>
          <w:szCs w:val="24"/>
        </w:rPr>
        <w:t>Оцінювання проводиться за 100 бальною шкалою. Бали нараховуються за наступним співвідношенням:</w:t>
      </w:r>
    </w:p>
    <w:p w14:paraId="420B9D20" w14:textId="71B4E0E7" w:rsidR="005C780E" w:rsidRPr="00D250E6" w:rsidRDefault="0005094B" w:rsidP="005C780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Курс</w:t>
      </w:r>
      <w:r w:rsidR="005C780E" w:rsidRPr="00D250E6">
        <w:rPr>
          <w:rFonts w:ascii="Times New Roman" w:hAnsi="Times New Roman" w:cs="Times New Roman"/>
          <w:sz w:val="24"/>
          <w:szCs w:val="24"/>
          <w:u w:val="single"/>
        </w:rPr>
        <w:t xml:space="preserve"> закінчується іспитом</w:t>
      </w:r>
    </w:p>
    <w:p w14:paraId="52979BBB" w14:textId="77777777" w:rsidR="005C780E" w:rsidRPr="00D250E6" w:rsidRDefault="005C780E" w:rsidP="005C780E">
      <w:pPr>
        <w:jc w:val="both"/>
        <w:rPr>
          <w:rFonts w:ascii="Times New Roman" w:hAnsi="Times New Roman" w:cs="Times New Roman"/>
          <w:sz w:val="24"/>
          <w:szCs w:val="24"/>
        </w:rPr>
      </w:pPr>
      <w:r w:rsidRPr="00D250E6">
        <w:rPr>
          <w:rFonts w:ascii="Times New Roman" w:hAnsi="Times New Roman" w:cs="Times New Roman"/>
          <w:sz w:val="24"/>
          <w:szCs w:val="24"/>
        </w:rPr>
        <w:t>Практичні заняття – 50% семестрової оцінки, максимальна кількість балів – 50 балів;</w:t>
      </w:r>
    </w:p>
    <w:p w14:paraId="1D3E3D3C" w14:textId="77777777" w:rsidR="005C780E" w:rsidRPr="00D250E6" w:rsidRDefault="005C780E" w:rsidP="005C780E">
      <w:pPr>
        <w:jc w:val="both"/>
        <w:rPr>
          <w:rFonts w:ascii="Times New Roman" w:hAnsi="Times New Roman" w:cs="Times New Roman"/>
          <w:sz w:val="24"/>
          <w:szCs w:val="24"/>
        </w:rPr>
      </w:pPr>
      <w:r w:rsidRPr="00D250E6">
        <w:rPr>
          <w:rFonts w:ascii="Times New Roman" w:hAnsi="Times New Roman" w:cs="Times New Roman"/>
          <w:sz w:val="24"/>
          <w:szCs w:val="24"/>
        </w:rPr>
        <w:t>Іспит – 50% семестрової оцінки, максимальна кількість балів – 50 балів.</w:t>
      </w:r>
    </w:p>
    <w:p w14:paraId="77BFFAA3" w14:textId="77777777" w:rsidR="005C780E" w:rsidRPr="00D250E6" w:rsidRDefault="005C780E" w:rsidP="005C780E">
      <w:pPr>
        <w:jc w:val="both"/>
        <w:rPr>
          <w:rFonts w:ascii="Times New Roman" w:hAnsi="Times New Roman" w:cs="Times New Roman"/>
          <w:sz w:val="24"/>
          <w:szCs w:val="24"/>
        </w:rPr>
      </w:pPr>
      <w:r w:rsidRPr="00D250E6">
        <w:rPr>
          <w:rFonts w:ascii="Times New Roman" w:hAnsi="Times New Roman" w:cs="Times New Roman"/>
          <w:sz w:val="24"/>
          <w:szCs w:val="24"/>
        </w:rPr>
        <w:t>Підсумкова максимальна кількість – 100 балів.</w:t>
      </w:r>
    </w:p>
    <w:p w14:paraId="1AFF493C" w14:textId="77777777" w:rsidR="005C780E" w:rsidRPr="00D250E6" w:rsidRDefault="005C780E" w:rsidP="005C7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E6">
        <w:rPr>
          <w:rFonts w:ascii="Times New Roman" w:hAnsi="Times New Roman" w:cs="Times New Roman"/>
          <w:sz w:val="24"/>
          <w:szCs w:val="24"/>
        </w:rPr>
        <w:t>Оцінювання під час семінарських занять проводиться за 5-ти бальною шкалою.</w:t>
      </w:r>
    </w:p>
    <w:p w14:paraId="4EA94CC0" w14:textId="38CE9448" w:rsidR="005C780E" w:rsidRPr="00D250E6" w:rsidRDefault="005C780E" w:rsidP="005C7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E6">
        <w:rPr>
          <w:rFonts w:ascii="Times New Roman" w:hAnsi="Times New Roman" w:cs="Times New Roman"/>
          <w:sz w:val="24"/>
          <w:szCs w:val="24"/>
        </w:rPr>
        <w:t xml:space="preserve">Підсумковий бал за семестр обчислюється визначенням середнього арифметичного балу помноженого на коефіцієнт </w:t>
      </w:r>
      <w:r w:rsidR="00D42728" w:rsidRPr="00D250E6">
        <w:rPr>
          <w:rFonts w:ascii="Times New Roman" w:hAnsi="Times New Roman" w:cs="Times New Roman"/>
          <w:sz w:val="24"/>
          <w:szCs w:val="24"/>
        </w:rPr>
        <w:t>10</w:t>
      </w:r>
      <w:r w:rsidRPr="00D250E6">
        <w:rPr>
          <w:rFonts w:ascii="Times New Roman" w:hAnsi="Times New Roman" w:cs="Times New Roman"/>
          <w:sz w:val="24"/>
          <w:szCs w:val="24"/>
        </w:rPr>
        <w:t>. (на приклад: 4+5+4+3= 16:4=4 х 10</w:t>
      </w:r>
      <w:r w:rsidR="00432783" w:rsidRPr="00D250E6">
        <w:rPr>
          <w:rFonts w:ascii="Times New Roman" w:hAnsi="Times New Roman" w:cs="Times New Roman"/>
          <w:sz w:val="24"/>
          <w:szCs w:val="24"/>
        </w:rPr>
        <w:t xml:space="preserve"> </w:t>
      </w:r>
      <w:r w:rsidRPr="00D250E6">
        <w:rPr>
          <w:rFonts w:ascii="Times New Roman" w:hAnsi="Times New Roman" w:cs="Times New Roman"/>
          <w:sz w:val="24"/>
          <w:szCs w:val="24"/>
        </w:rPr>
        <w:t>= 40)</w:t>
      </w:r>
    </w:p>
    <w:p w14:paraId="4FF2464E" w14:textId="2A146631" w:rsidR="005C780E" w:rsidRPr="00D250E6" w:rsidRDefault="00432783" w:rsidP="005C7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E6">
        <w:rPr>
          <w:rFonts w:ascii="Times New Roman" w:hAnsi="Times New Roman" w:cs="Times New Roman"/>
          <w:sz w:val="24"/>
          <w:szCs w:val="24"/>
        </w:rPr>
        <w:t xml:space="preserve">При визначенні середнього арифметичного враховується присутність студентів на занятті (на приклад: 5+3+Нб= 8:3=2,6 х 10=26. Відсутність студента (Нб) не фіксується </w:t>
      </w:r>
      <w:r w:rsidR="0051789F" w:rsidRPr="00D250E6">
        <w:rPr>
          <w:rFonts w:ascii="Times New Roman" w:hAnsi="Times New Roman" w:cs="Times New Roman"/>
          <w:sz w:val="24"/>
          <w:szCs w:val="24"/>
        </w:rPr>
        <w:t xml:space="preserve">коли </w:t>
      </w:r>
      <w:r w:rsidR="0005094B">
        <w:rPr>
          <w:rFonts w:ascii="Times New Roman" w:hAnsi="Times New Roman" w:cs="Times New Roman"/>
          <w:sz w:val="24"/>
          <w:szCs w:val="24"/>
        </w:rPr>
        <w:t>причиною є</w:t>
      </w:r>
      <w:r w:rsidRPr="00D250E6">
        <w:rPr>
          <w:rFonts w:ascii="Times New Roman" w:hAnsi="Times New Roman" w:cs="Times New Roman"/>
          <w:sz w:val="24"/>
          <w:szCs w:val="24"/>
        </w:rPr>
        <w:t xml:space="preserve"> повітряна тривога</w:t>
      </w:r>
      <w:r w:rsidR="0005094B">
        <w:rPr>
          <w:rFonts w:ascii="Times New Roman" w:hAnsi="Times New Roman" w:cs="Times New Roman"/>
          <w:sz w:val="24"/>
          <w:szCs w:val="24"/>
        </w:rPr>
        <w:t>.</w:t>
      </w:r>
    </w:p>
    <w:p w14:paraId="1C7FEF09" w14:textId="6BA12E2E" w:rsidR="0051789F" w:rsidRDefault="0051789F" w:rsidP="005C78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E6">
        <w:rPr>
          <w:rFonts w:ascii="Times New Roman" w:hAnsi="Times New Roman" w:cs="Times New Roman"/>
          <w:sz w:val="24"/>
          <w:szCs w:val="24"/>
        </w:rPr>
        <w:t xml:space="preserve">Для обчислення </w:t>
      </w:r>
      <w:r w:rsidR="00E919EB" w:rsidRPr="00D250E6">
        <w:rPr>
          <w:rFonts w:ascii="Times New Roman" w:hAnsi="Times New Roman" w:cs="Times New Roman"/>
          <w:sz w:val="24"/>
          <w:szCs w:val="24"/>
        </w:rPr>
        <w:t>середнього арифметичного</w:t>
      </w:r>
      <w:r w:rsidRPr="00D250E6">
        <w:rPr>
          <w:rFonts w:ascii="Times New Roman" w:hAnsi="Times New Roman" w:cs="Times New Roman"/>
          <w:sz w:val="24"/>
          <w:szCs w:val="24"/>
        </w:rPr>
        <w:t xml:space="preserve"> балу студент повинен мати щонайменше 3 оцінки</w:t>
      </w:r>
      <w:r w:rsidR="008D1D05" w:rsidRPr="00D250E6">
        <w:rPr>
          <w:rFonts w:ascii="Times New Roman" w:hAnsi="Times New Roman" w:cs="Times New Roman"/>
          <w:sz w:val="24"/>
          <w:szCs w:val="24"/>
        </w:rPr>
        <w:t xml:space="preserve"> </w:t>
      </w:r>
      <w:r w:rsidRPr="00D250E6">
        <w:rPr>
          <w:rFonts w:ascii="Times New Roman" w:hAnsi="Times New Roman" w:cs="Times New Roman"/>
          <w:sz w:val="24"/>
          <w:szCs w:val="24"/>
        </w:rPr>
        <w:t xml:space="preserve"> за семінарські заняття, з яких обов’язково 1 усну відповідь</w:t>
      </w:r>
      <w:r w:rsidR="008D1D05" w:rsidRPr="00D250E6">
        <w:rPr>
          <w:rFonts w:ascii="Times New Roman" w:hAnsi="Times New Roman" w:cs="Times New Roman"/>
          <w:sz w:val="24"/>
          <w:szCs w:val="24"/>
        </w:rPr>
        <w:t xml:space="preserve"> (з них допускається 2 письмові відповіді у формі модульних контрольних,)</w:t>
      </w:r>
      <w:r w:rsidRPr="00D250E6">
        <w:rPr>
          <w:rFonts w:ascii="Times New Roman" w:hAnsi="Times New Roman" w:cs="Times New Roman"/>
          <w:sz w:val="24"/>
          <w:szCs w:val="24"/>
        </w:rPr>
        <w:t>. У випадку якщо</w:t>
      </w:r>
      <w:r w:rsidR="008D1D05" w:rsidRPr="00D250E6">
        <w:rPr>
          <w:rFonts w:ascii="Times New Roman" w:hAnsi="Times New Roman" w:cs="Times New Roman"/>
          <w:sz w:val="24"/>
          <w:szCs w:val="24"/>
        </w:rPr>
        <w:t xml:space="preserve"> студент має лише одну, чи дві оцінки</w:t>
      </w:r>
      <w:r w:rsidRPr="00D250E6">
        <w:rPr>
          <w:rFonts w:ascii="Times New Roman" w:hAnsi="Times New Roman" w:cs="Times New Roman"/>
          <w:sz w:val="24"/>
          <w:szCs w:val="24"/>
        </w:rPr>
        <w:t xml:space="preserve"> </w:t>
      </w:r>
      <w:r w:rsidR="008D1D05" w:rsidRPr="00D250E6">
        <w:rPr>
          <w:rFonts w:ascii="Times New Roman" w:hAnsi="Times New Roman" w:cs="Times New Roman"/>
          <w:sz w:val="24"/>
          <w:szCs w:val="24"/>
        </w:rPr>
        <w:t>при обчисленні середнього арифметичного</w:t>
      </w:r>
      <w:r w:rsidR="00E919EB" w:rsidRPr="00D250E6">
        <w:rPr>
          <w:rFonts w:ascii="Times New Roman" w:hAnsi="Times New Roman" w:cs="Times New Roman"/>
          <w:sz w:val="24"/>
          <w:szCs w:val="24"/>
        </w:rPr>
        <w:t xml:space="preserve"> сума балів також ділиться на</w:t>
      </w:r>
      <w:r w:rsidR="008D1D05" w:rsidRPr="00D250E6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34B13831" w14:textId="07475AC3" w:rsidR="0005094B" w:rsidRPr="0005094B" w:rsidRDefault="0005094B" w:rsidP="000509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30.08.2023.</w:t>
      </w:r>
    </w:p>
    <w:sectPr w:rsidR="0005094B" w:rsidRPr="000509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E5756"/>
    <w:multiLevelType w:val="hybridMultilevel"/>
    <w:tmpl w:val="AC04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1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EB"/>
    <w:rsid w:val="0005094B"/>
    <w:rsid w:val="002E66B4"/>
    <w:rsid w:val="00432783"/>
    <w:rsid w:val="0051789F"/>
    <w:rsid w:val="005C780E"/>
    <w:rsid w:val="008D1D05"/>
    <w:rsid w:val="00D250E6"/>
    <w:rsid w:val="00D42728"/>
    <w:rsid w:val="00E919EB"/>
    <w:rsid w:val="00EF4E75"/>
    <w:rsid w:val="00F6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4A1F"/>
  <w15:chartTrackingRefBased/>
  <w15:docId w15:val="{596BFBA8-BEF8-43B9-A9E8-11792529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0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D1D0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D1D05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D1D0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D1D05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D1D0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D1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Алла Середяк</cp:lastModifiedBy>
  <cp:revision>4</cp:revision>
  <dcterms:created xsi:type="dcterms:W3CDTF">2022-09-03T08:27:00Z</dcterms:created>
  <dcterms:modified xsi:type="dcterms:W3CDTF">2023-09-06T16:48:00Z</dcterms:modified>
</cp:coreProperties>
</file>